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73CD" w:rsidRPr="00A573CD" w:rsidRDefault="00A573CD" w:rsidP="00A573CD">
      <w:pPr>
        <w:pStyle w:val="21"/>
        <w:shd w:val="clear" w:color="auto" w:fill="auto"/>
        <w:spacing w:before="0" w:after="0"/>
        <w:ind w:left="5160" w:firstLine="0"/>
        <w:jc w:val="left"/>
        <w:rPr>
          <w:sz w:val="20"/>
          <w:szCs w:val="20"/>
        </w:rPr>
      </w:pPr>
      <w:r w:rsidRPr="00A573CD">
        <w:rPr>
          <w:rStyle w:val="2"/>
          <w:sz w:val="20"/>
          <w:szCs w:val="20"/>
        </w:rPr>
        <w:t>Приложение 1</w:t>
      </w:r>
    </w:p>
    <w:p w:rsidR="00A573CD" w:rsidRPr="00A573CD" w:rsidRDefault="00A573CD" w:rsidP="00A573CD">
      <w:pPr>
        <w:pStyle w:val="21"/>
        <w:shd w:val="clear" w:color="auto" w:fill="auto"/>
        <w:spacing w:before="0" w:after="0"/>
        <w:ind w:left="5160" w:firstLine="0"/>
        <w:jc w:val="left"/>
        <w:rPr>
          <w:sz w:val="20"/>
          <w:szCs w:val="20"/>
        </w:rPr>
      </w:pPr>
      <w:r w:rsidRPr="00A573CD">
        <w:rPr>
          <w:rStyle w:val="2"/>
          <w:sz w:val="20"/>
          <w:szCs w:val="20"/>
        </w:rPr>
        <w:t>к Административному регламенту Форма уведомления об отказе от дальнейшего использования разрешения на установку и</w:t>
      </w:r>
    </w:p>
    <w:p w:rsidR="00A573CD" w:rsidRPr="00A573CD" w:rsidRDefault="00A573CD" w:rsidP="00A573CD">
      <w:pPr>
        <w:pStyle w:val="21"/>
        <w:shd w:val="clear" w:color="auto" w:fill="auto"/>
        <w:spacing w:before="0" w:after="244"/>
        <w:ind w:left="5160" w:firstLine="0"/>
        <w:jc w:val="left"/>
        <w:rPr>
          <w:sz w:val="20"/>
          <w:szCs w:val="20"/>
        </w:rPr>
      </w:pPr>
      <w:r w:rsidRPr="00A573CD">
        <w:rPr>
          <w:rStyle w:val="2"/>
          <w:sz w:val="20"/>
          <w:szCs w:val="20"/>
        </w:rPr>
        <w:t>эксплуатацию объекта наружной рекламы и информации</w:t>
      </w:r>
    </w:p>
    <w:p w:rsidR="00A573CD" w:rsidRDefault="00A573CD" w:rsidP="00A573CD">
      <w:pPr>
        <w:pStyle w:val="50"/>
        <w:shd w:val="clear" w:color="auto" w:fill="auto"/>
        <w:spacing w:after="0" w:line="269" w:lineRule="exact"/>
        <w:ind w:left="60"/>
      </w:pPr>
      <w:r>
        <w:rPr>
          <w:rStyle w:val="5"/>
          <w:b/>
          <w:bCs/>
          <w:color w:val="000000"/>
        </w:rPr>
        <w:t>ЗАЯВЛЕНИЕ</w:t>
      </w:r>
    </w:p>
    <w:p w:rsidR="00A573CD" w:rsidRDefault="00A573CD" w:rsidP="00A573CD">
      <w:pPr>
        <w:pStyle w:val="21"/>
        <w:shd w:val="clear" w:color="auto" w:fill="auto"/>
        <w:spacing w:before="0" w:after="233" w:line="269" w:lineRule="exact"/>
        <w:ind w:left="40" w:firstLine="0"/>
        <w:jc w:val="center"/>
      </w:pPr>
      <w:r>
        <w:rPr>
          <w:rStyle w:val="2"/>
        </w:rPr>
        <w:t>о выдаче разрешения на установку и эксплуатацию</w:t>
      </w:r>
      <w:r>
        <w:rPr>
          <w:rStyle w:val="2"/>
        </w:rPr>
        <w:br/>
        <w:t>объекта наружной рекламы и информации</w:t>
      </w:r>
    </w:p>
    <w:p w:rsidR="00A573CD" w:rsidRDefault="00A573CD" w:rsidP="00A573CD">
      <w:pPr>
        <w:pStyle w:val="21"/>
        <w:shd w:val="clear" w:color="auto" w:fill="auto"/>
        <w:tabs>
          <w:tab w:val="left" w:leader="underscore" w:pos="6427"/>
        </w:tabs>
        <w:spacing w:before="0" w:after="0" w:line="278" w:lineRule="exact"/>
        <w:ind w:left="380" w:hanging="380"/>
      </w:pPr>
      <w:r>
        <w:rPr>
          <w:rStyle w:val="2"/>
        </w:rPr>
        <w:t>Заявитель:</w:t>
      </w:r>
      <w:r>
        <w:rPr>
          <w:rStyle w:val="2"/>
        </w:rPr>
        <w:tab/>
      </w:r>
    </w:p>
    <w:p w:rsidR="00A573CD" w:rsidRDefault="00A573CD" w:rsidP="00A573CD">
      <w:pPr>
        <w:pStyle w:val="21"/>
        <w:shd w:val="clear" w:color="auto" w:fill="auto"/>
        <w:spacing w:before="0" w:after="0" w:line="278" w:lineRule="exact"/>
        <w:ind w:left="380" w:hanging="380"/>
      </w:pPr>
      <w:r>
        <w:rPr>
          <w:rStyle w:val="2"/>
        </w:rPr>
        <w:t>(наименование юридического или Ф.И.О. физического лица)</w:t>
      </w:r>
    </w:p>
    <w:p w:rsidR="00A573CD" w:rsidRDefault="00A573CD" w:rsidP="00A573CD">
      <w:pPr>
        <w:pStyle w:val="21"/>
        <w:shd w:val="clear" w:color="auto" w:fill="auto"/>
        <w:tabs>
          <w:tab w:val="left" w:leader="underscore" w:pos="6427"/>
        </w:tabs>
        <w:spacing w:before="0" w:after="0" w:line="278" w:lineRule="exact"/>
        <w:ind w:left="380" w:hanging="380"/>
      </w:pPr>
      <w:r>
        <w:rPr>
          <w:rStyle w:val="2"/>
        </w:rPr>
        <w:t>Руководитель</w:t>
      </w:r>
      <w:r>
        <w:rPr>
          <w:rStyle w:val="2"/>
        </w:rPr>
        <w:tab/>
      </w:r>
    </w:p>
    <w:p w:rsidR="00A573CD" w:rsidRDefault="00A573CD" w:rsidP="00A573CD">
      <w:pPr>
        <w:pStyle w:val="21"/>
        <w:shd w:val="clear" w:color="auto" w:fill="auto"/>
        <w:spacing w:before="0" w:after="271" w:line="278" w:lineRule="exact"/>
        <w:ind w:left="2100" w:firstLine="0"/>
        <w:jc w:val="left"/>
      </w:pPr>
      <w:r>
        <w:rPr>
          <w:rStyle w:val="2"/>
        </w:rPr>
        <w:t>(должность, Ф.И.О.):</w:t>
      </w:r>
    </w:p>
    <w:p w:rsidR="00A573CD" w:rsidRDefault="00A573CD" w:rsidP="00A573CD">
      <w:pPr>
        <w:pStyle w:val="21"/>
        <w:shd w:val="clear" w:color="auto" w:fill="auto"/>
        <w:tabs>
          <w:tab w:val="left" w:leader="underscore" w:pos="2242"/>
        </w:tabs>
        <w:spacing w:before="0" w:after="0" w:line="240" w:lineRule="exact"/>
        <w:ind w:left="380" w:hanging="380"/>
      </w:pPr>
      <w:r>
        <w:rPr>
          <w:noProof/>
          <w:lang w:eastAsia="ru-RU"/>
        </w:rPr>
        <mc:AlternateContent>
          <mc:Choice Requires="wps">
            <w:drawing>
              <wp:anchor distT="143510" distB="0" distL="63500" distR="63500" simplePos="0" relativeHeight="251659264" behindDoc="1" locked="0" layoutInCell="1" allowOverlap="1">
                <wp:simplePos x="0" y="0"/>
                <wp:positionH relativeFrom="margin">
                  <wp:posOffset>8890</wp:posOffset>
                </wp:positionH>
                <wp:positionV relativeFrom="paragraph">
                  <wp:posOffset>-374650</wp:posOffset>
                </wp:positionV>
                <wp:extent cx="1386840" cy="152400"/>
                <wp:effectExtent l="2540" t="3175" r="1270" b="0"/>
                <wp:wrapTopAndBottom/>
                <wp:docPr id="1" name="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8684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573CD" w:rsidRDefault="00A573CD" w:rsidP="00A573CD">
                            <w:pPr>
                              <w:pStyle w:val="21"/>
                              <w:shd w:val="clear" w:color="auto" w:fill="auto"/>
                              <w:spacing w:before="0" w:after="0" w:line="240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2Exact"/>
                                <w:color w:val="000000"/>
                              </w:rPr>
                              <w:t>Юридический адрес: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1" o:spid="_x0000_s1026" type="#_x0000_t202" style="position:absolute;left:0;text-align:left;margin-left:.7pt;margin-top:-29.5pt;width:109.2pt;height:12pt;z-index:-251657216;visibility:visible;mso-wrap-style:square;mso-width-percent:0;mso-height-percent:0;mso-wrap-distance-left:5pt;mso-wrap-distance-top:11.3pt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" filled="f" stroked="f">
                <v:textbox style="mso-fit-shape-to-text:t" inset="0,0,0,0">
                  <w:txbxContent>
                    <w:p w:rsidR="00A573CD" w:rsidRDefault="00A573CD" w:rsidP="00A573CD">
                      <w:pPr>
                        <w:pStyle w:val="21"/>
                        <w:shd w:val="clear" w:color="auto" w:fill="auto"/>
                        <w:spacing w:before="0" w:after="0" w:line="240" w:lineRule="exact"/>
                        <w:ind w:firstLine="0"/>
                        <w:jc w:val="left"/>
                      </w:pPr>
                      <w:r>
                        <w:rPr>
                          <w:rStyle w:val="2Exact"/>
                          <w:color w:val="000000"/>
                        </w:rPr>
                        <w:t>Юридический адрес: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>
        <w:rPr>
          <w:rStyle w:val="2"/>
        </w:rPr>
        <w:t>Почтовый адрес:</w:t>
      </w:r>
    </w:p>
    <w:p w:rsidR="00A573CD" w:rsidRDefault="00A573CD" w:rsidP="00A573CD">
      <w:pPr>
        <w:pStyle w:val="21"/>
        <w:shd w:val="clear" w:color="auto" w:fill="auto"/>
        <w:spacing w:before="0" w:after="201" w:line="240" w:lineRule="exact"/>
        <w:ind w:left="380" w:hanging="380"/>
      </w:pPr>
      <w:r>
        <w:rPr>
          <w:rStyle w:val="2"/>
        </w:rPr>
        <w:t>Контактный телефон:</w:t>
      </w:r>
      <w:r>
        <w:rPr>
          <w:rStyle w:val="2"/>
          <w:color w:val="000000"/>
        </w:rPr>
        <w:t xml:space="preserve"> </w:t>
      </w:r>
    </w:p>
    <w:p w:rsidR="00A573CD" w:rsidRDefault="00A573CD" w:rsidP="00A573CD">
      <w:pPr>
        <w:pStyle w:val="21"/>
        <w:shd w:val="clear" w:color="auto" w:fill="auto"/>
        <w:spacing w:before="0" w:after="0"/>
        <w:ind w:left="380" w:hanging="380"/>
      </w:pPr>
      <w:r>
        <w:rPr>
          <w:rStyle w:val="2"/>
        </w:rPr>
        <w:t xml:space="preserve">Адрес </w:t>
      </w:r>
      <w:proofErr w:type="gramStart"/>
      <w:r>
        <w:rPr>
          <w:rStyle w:val="2"/>
        </w:rPr>
        <w:t>электронной</w:t>
      </w:r>
      <w:proofErr w:type="gramEnd"/>
    </w:p>
    <w:p w:rsidR="00A573CD" w:rsidRDefault="00A573CD" w:rsidP="00A573CD">
      <w:pPr>
        <w:pStyle w:val="21"/>
        <w:shd w:val="clear" w:color="auto" w:fill="auto"/>
        <w:tabs>
          <w:tab w:val="left" w:leader="underscore" w:pos="7963"/>
          <w:tab w:val="left" w:leader="underscore" w:pos="9243"/>
        </w:tabs>
        <w:spacing w:before="0" w:after="0"/>
        <w:ind w:left="380" w:hanging="380"/>
      </w:pPr>
      <w:r>
        <w:rPr>
          <w:rStyle w:val="2"/>
        </w:rPr>
        <w:t>почты:</w:t>
      </w:r>
    </w:p>
    <w:p w:rsidR="00A573CD" w:rsidRDefault="00A573CD" w:rsidP="00A573CD">
      <w:pPr>
        <w:pStyle w:val="21"/>
        <w:shd w:val="clear" w:color="auto" w:fill="auto"/>
        <w:spacing w:before="0" w:after="484"/>
        <w:ind w:left="380" w:hanging="380"/>
      </w:pPr>
      <w:r>
        <w:rPr>
          <w:rStyle w:val="2"/>
        </w:rPr>
        <w:t xml:space="preserve">Банковские реквизиты (наименование банка, </w:t>
      </w:r>
      <w:proofErr w:type="gramStart"/>
      <w:r>
        <w:rPr>
          <w:rStyle w:val="2"/>
        </w:rPr>
        <w:t>р</w:t>
      </w:r>
      <w:proofErr w:type="gramEnd"/>
      <w:r>
        <w:rPr>
          <w:rStyle w:val="2"/>
        </w:rPr>
        <w:t>/с, к/с, БИК и др.):</w:t>
      </w:r>
    </w:p>
    <w:p w:rsidR="00A573CD" w:rsidRDefault="00A573CD" w:rsidP="00A573CD">
      <w:pPr>
        <w:pStyle w:val="21"/>
        <w:shd w:val="clear" w:color="auto" w:fill="auto"/>
        <w:spacing w:before="0" w:after="484" w:line="269" w:lineRule="exact"/>
        <w:ind w:left="40" w:firstLine="0"/>
        <w:jc w:val="center"/>
      </w:pPr>
      <w:r>
        <w:rPr>
          <w:rStyle w:val="2"/>
        </w:rPr>
        <w:t>Данные о государственной регистрации юридического лица или физического лица в</w:t>
      </w:r>
      <w:r>
        <w:rPr>
          <w:rStyle w:val="2"/>
        </w:rPr>
        <w:br/>
        <w:t>качестве индивидуального предпринимателя (дата, № свидетельства)</w:t>
      </w:r>
    </w:p>
    <w:p w:rsidR="00A573CD" w:rsidRDefault="00A573CD" w:rsidP="00A573CD">
      <w:pPr>
        <w:pStyle w:val="50"/>
        <w:shd w:val="clear" w:color="auto" w:fill="auto"/>
        <w:spacing w:after="259" w:line="264" w:lineRule="exact"/>
        <w:ind w:right="1080"/>
        <w:jc w:val="left"/>
        <w:rPr>
          <w:rStyle w:val="5"/>
          <w:b/>
          <w:bCs/>
          <w:color w:val="000000"/>
        </w:rPr>
      </w:pPr>
    </w:p>
    <w:p w:rsidR="00A573CD" w:rsidRDefault="00A573CD" w:rsidP="00A573CD">
      <w:pPr>
        <w:pStyle w:val="50"/>
        <w:shd w:val="clear" w:color="auto" w:fill="auto"/>
        <w:spacing w:after="259" w:line="264" w:lineRule="exact"/>
        <w:ind w:right="1080"/>
        <w:jc w:val="left"/>
      </w:pPr>
      <w:r>
        <w:rPr>
          <w:rStyle w:val="5"/>
          <w:b/>
          <w:bCs/>
          <w:color w:val="000000"/>
        </w:rPr>
        <w:t>Прошу выдать разрешение на установку и эксплуатацию объекта наружной рекламы и информации на срок:</w:t>
      </w:r>
    </w:p>
    <w:p w:rsidR="00A573CD" w:rsidRDefault="00A573CD" w:rsidP="00A573CD">
      <w:pPr>
        <w:pStyle w:val="50"/>
        <w:shd w:val="clear" w:color="auto" w:fill="auto"/>
        <w:spacing w:after="0" w:line="240" w:lineRule="exact"/>
        <w:ind w:right="320"/>
      </w:pPr>
      <w:r>
        <w:rPr>
          <w:rStyle w:val="5"/>
          <w:b/>
          <w:bCs/>
          <w:color w:val="000000"/>
        </w:rPr>
        <w:t>Сведения о месте установки объекта наружной рекламы и информации:</w:t>
      </w:r>
    </w:p>
    <w:p w:rsidR="00A573CD" w:rsidRPr="00A573CD" w:rsidRDefault="00A573CD" w:rsidP="00A573CD">
      <w:pPr>
        <w:pStyle w:val="21"/>
        <w:shd w:val="clear" w:color="auto" w:fill="auto"/>
        <w:spacing w:before="0" w:after="223" w:line="240" w:lineRule="exact"/>
        <w:ind w:left="380" w:hanging="380"/>
        <w:rPr>
          <w:lang w:val="en-US"/>
        </w:rPr>
      </w:pPr>
      <w:r>
        <w:rPr>
          <w:rStyle w:val="2"/>
        </w:rPr>
        <w:t>Местонахождение (адрес)</w:t>
      </w:r>
      <w:r>
        <w:rPr>
          <w:rStyle w:val="2"/>
          <w:lang w:val="en-US"/>
        </w:rPr>
        <w:t>:</w:t>
      </w:r>
    </w:p>
    <w:p w:rsidR="00A573CD" w:rsidRPr="00A573CD" w:rsidRDefault="00A573CD" w:rsidP="00A573CD">
      <w:pPr>
        <w:pStyle w:val="21"/>
        <w:shd w:val="clear" w:color="auto" w:fill="auto"/>
        <w:spacing w:before="0" w:after="211" w:line="240" w:lineRule="exact"/>
        <w:ind w:left="380" w:hanging="380"/>
        <w:rPr>
          <w:lang w:val="en-US"/>
        </w:rPr>
      </w:pPr>
      <w:r>
        <w:rPr>
          <w:rStyle w:val="2"/>
        </w:rPr>
        <w:t>Тип</w:t>
      </w:r>
      <w:r>
        <w:rPr>
          <w:rStyle w:val="2"/>
          <w:lang w:val="en-US"/>
        </w:rPr>
        <w:t>:</w:t>
      </w:r>
    </w:p>
    <w:p w:rsidR="00A573CD" w:rsidRDefault="00A573CD" w:rsidP="00A573CD">
      <w:pPr>
        <w:pStyle w:val="21"/>
        <w:shd w:val="clear" w:color="auto" w:fill="auto"/>
        <w:tabs>
          <w:tab w:val="left" w:leader="underscore" w:pos="9243"/>
        </w:tabs>
        <w:spacing w:before="0" w:after="0"/>
        <w:ind w:left="380" w:hanging="380"/>
      </w:pPr>
      <w:r>
        <w:rPr>
          <w:rStyle w:val="2"/>
        </w:rPr>
        <w:t>Размеры информационного поля одной стороны:</w:t>
      </w:r>
      <w:r>
        <w:rPr>
          <w:rStyle w:val="2"/>
        </w:rPr>
        <w:tab/>
      </w:r>
    </w:p>
    <w:p w:rsidR="00A573CD" w:rsidRDefault="00A573CD" w:rsidP="00A573CD">
      <w:pPr>
        <w:pStyle w:val="21"/>
        <w:shd w:val="clear" w:color="auto" w:fill="auto"/>
        <w:tabs>
          <w:tab w:val="left" w:leader="underscore" w:pos="9243"/>
        </w:tabs>
        <w:spacing w:before="0" w:after="0"/>
        <w:ind w:left="380" w:hanging="380"/>
      </w:pPr>
      <w:r>
        <w:rPr>
          <w:rStyle w:val="2"/>
        </w:rPr>
        <w:t>Количество сторон:</w:t>
      </w:r>
      <w:r>
        <w:rPr>
          <w:rStyle w:val="2"/>
        </w:rPr>
        <w:tab/>
      </w:r>
    </w:p>
    <w:p w:rsidR="00A573CD" w:rsidRPr="00A573CD" w:rsidRDefault="00A573CD" w:rsidP="00A573CD">
      <w:pPr>
        <w:pStyle w:val="21"/>
        <w:shd w:val="clear" w:color="auto" w:fill="auto"/>
        <w:spacing w:before="0" w:after="780"/>
        <w:ind w:left="380" w:hanging="380"/>
      </w:pPr>
      <w:r>
        <w:rPr>
          <w:rStyle w:val="2"/>
        </w:rPr>
        <w:t>Собственник места установки и эксплуатации объекта наружной рекламы и информации:</w:t>
      </w:r>
    </w:p>
    <w:p w:rsidR="00A573CD" w:rsidRDefault="00A573CD" w:rsidP="00A573CD">
      <w:pPr>
        <w:pStyle w:val="21"/>
        <w:shd w:val="clear" w:color="auto" w:fill="auto"/>
        <w:spacing w:before="0" w:after="780"/>
        <w:ind w:left="380" w:hanging="380"/>
      </w:pPr>
      <w:r>
        <w:rPr>
          <w:rStyle w:val="2"/>
        </w:rPr>
        <w:t>Приложения:</w:t>
      </w:r>
    </w:p>
    <w:p w:rsidR="00A573CD" w:rsidRDefault="00A573CD" w:rsidP="00A573CD">
      <w:pPr>
        <w:pStyle w:val="21"/>
        <w:numPr>
          <w:ilvl w:val="0"/>
          <w:numId w:val="1"/>
        </w:numPr>
        <w:shd w:val="clear" w:color="auto" w:fill="auto"/>
        <w:tabs>
          <w:tab w:val="left" w:pos="343"/>
        </w:tabs>
        <w:spacing w:before="0" w:after="0"/>
        <w:ind w:left="380" w:hanging="380"/>
      </w:pPr>
      <w:r>
        <w:rPr>
          <w:rStyle w:val="2"/>
        </w:rPr>
        <w:t>Копия паспорта, свидетельство о постановке на налоговый учет - для физических лиц.</w:t>
      </w:r>
    </w:p>
    <w:p w:rsidR="00A573CD" w:rsidRPr="00A573CD" w:rsidRDefault="00A573CD" w:rsidP="00A573CD">
      <w:pPr>
        <w:pStyle w:val="21"/>
        <w:numPr>
          <w:ilvl w:val="0"/>
          <w:numId w:val="1"/>
        </w:numPr>
        <w:shd w:val="clear" w:color="auto" w:fill="auto"/>
        <w:tabs>
          <w:tab w:val="left" w:pos="354"/>
        </w:tabs>
        <w:spacing w:before="0" w:after="0"/>
        <w:ind w:left="380" w:hanging="380"/>
        <w:rPr>
          <w:rStyle w:val="2"/>
          <w:shd w:val="clear" w:color="auto" w:fill="auto"/>
        </w:rPr>
      </w:pPr>
      <w:r>
        <w:rPr>
          <w:rStyle w:val="2"/>
        </w:rPr>
        <w:t xml:space="preserve">Подтверждение в письменной форме согласия собственника или иного законного владельца земельного участка или недвижимого имущества на установку и эксплуатацию объекта наружной рекламы и информации (заключённого договора на установку и эксплуатацию объектов наружной рекламы и информации), если заявитель не является собственником или иным законным владельцем земельного участка или недвижимого имущества. </w:t>
      </w:r>
    </w:p>
    <w:p w:rsidR="00A573CD" w:rsidRDefault="00A573CD" w:rsidP="00A573CD">
      <w:pPr>
        <w:pStyle w:val="21"/>
        <w:numPr>
          <w:ilvl w:val="0"/>
          <w:numId w:val="1"/>
        </w:numPr>
        <w:shd w:val="clear" w:color="auto" w:fill="auto"/>
        <w:tabs>
          <w:tab w:val="left" w:pos="354"/>
        </w:tabs>
        <w:spacing w:before="0" w:after="0"/>
        <w:ind w:left="380" w:hanging="380"/>
      </w:pPr>
      <w:r w:rsidRPr="00A573CD">
        <w:rPr>
          <w:rStyle w:val="2"/>
          <w:color w:val="000000"/>
        </w:rPr>
        <w:t>В случае е</w:t>
      </w:r>
      <w:r w:rsidRPr="00A573CD">
        <w:rPr>
          <w:rStyle w:val="2"/>
          <w:color w:val="000000"/>
        </w:rPr>
        <w:t>сли для установки и эксплуатаци</w:t>
      </w:r>
      <w:r w:rsidRPr="00A573CD">
        <w:rPr>
          <w:rStyle w:val="2"/>
          <w:shd w:val="clear" w:color="auto" w:fill="auto"/>
        </w:rPr>
        <w:t>и</w:t>
      </w:r>
      <w:r>
        <w:t xml:space="preserve"> </w:t>
      </w:r>
      <w:r>
        <w:rPr>
          <w:rStyle w:val="2"/>
        </w:rPr>
        <w:t xml:space="preserve">объекта наружной рекламы и информации </w:t>
      </w:r>
      <w:r>
        <w:rPr>
          <w:rStyle w:val="2"/>
        </w:rPr>
        <w:lastRenderedPageBreak/>
        <w:t>необходимо использование общего имущества собственников помещений в многоквартирном доме, документом, подтверждающим согласие этих собственников, является протокол общего собрания собственников помещений в многоквартирном доме.</w:t>
      </w:r>
    </w:p>
    <w:p w:rsidR="00A573CD" w:rsidRDefault="00A573CD" w:rsidP="00A573CD">
      <w:pPr>
        <w:pStyle w:val="21"/>
        <w:numPr>
          <w:ilvl w:val="0"/>
          <w:numId w:val="1"/>
        </w:numPr>
        <w:shd w:val="clear" w:color="auto" w:fill="auto"/>
        <w:tabs>
          <w:tab w:val="left" w:pos="355"/>
        </w:tabs>
        <w:spacing w:before="0" w:after="0"/>
        <w:ind w:left="400"/>
        <w:jc w:val="left"/>
      </w:pPr>
      <w:r>
        <w:rPr>
          <w:rStyle w:val="2"/>
        </w:rPr>
        <w:t>Копия документа, подтверждающего право собственности (владения) имуществом, удостоверенная собственником (владельцем).</w:t>
      </w:r>
    </w:p>
    <w:p w:rsidR="00A573CD" w:rsidRDefault="00A573CD" w:rsidP="00A573CD">
      <w:pPr>
        <w:pStyle w:val="21"/>
        <w:numPr>
          <w:ilvl w:val="0"/>
          <w:numId w:val="1"/>
        </w:numPr>
        <w:shd w:val="clear" w:color="auto" w:fill="auto"/>
        <w:tabs>
          <w:tab w:val="left" w:pos="355"/>
        </w:tabs>
        <w:spacing w:before="0" w:after="0"/>
        <w:ind w:left="400"/>
        <w:jc w:val="left"/>
      </w:pPr>
      <w:r>
        <w:rPr>
          <w:rStyle w:val="2"/>
        </w:rPr>
        <w:t>Проектная документация объекта наружной рекламы и информации (эскиз, тех. параметры и т.д.).</w:t>
      </w:r>
    </w:p>
    <w:p w:rsidR="00A573CD" w:rsidRDefault="00A573CD" w:rsidP="00A573CD">
      <w:pPr>
        <w:pStyle w:val="21"/>
        <w:numPr>
          <w:ilvl w:val="0"/>
          <w:numId w:val="1"/>
        </w:numPr>
        <w:shd w:val="clear" w:color="auto" w:fill="auto"/>
        <w:tabs>
          <w:tab w:val="left" w:pos="355"/>
        </w:tabs>
        <w:spacing w:before="0" w:after="267"/>
        <w:ind w:left="400"/>
        <w:jc w:val="left"/>
      </w:pPr>
      <w:r>
        <w:rPr>
          <w:rStyle w:val="2"/>
        </w:rPr>
        <w:t>Документ, подтверждающий уплату заявителем государственной пошлины за выдачу разрешения на установку и эксплуатацию объекта наружной рекламы и информации.</w:t>
      </w:r>
    </w:p>
    <w:p w:rsidR="00A573CD" w:rsidRDefault="00A573CD" w:rsidP="00A573CD">
      <w:pPr>
        <w:pStyle w:val="21"/>
        <w:shd w:val="clear" w:color="auto" w:fill="auto"/>
        <w:tabs>
          <w:tab w:val="left" w:pos="5669"/>
          <w:tab w:val="left" w:pos="6149"/>
          <w:tab w:val="left" w:pos="8069"/>
        </w:tabs>
        <w:spacing w:before="0" w:after="805" w:line="240" w:lineRule="exact"/>
        <w:ind w:firstLine="0"/>
      </w:pPr>
      <w:bookmarkStart w:id="0" w:name="_GoBack"/>
      <w:bookmarkEnd w:id="0"/>
      <w:r>
        <w:rPr>
          <w:rStyle w:val="2"/>
        </w:rPr>
        <w:t>Заявитель</w:t>
      </w:r>
      <w:r>
        <w:rPr>
          <w:rStyle w:val="2"/>
        </w:rPr>
        <w:tab/>
        <w:t>«</w:t>
      </w:r>
      <w:r>
        <w:rPr>
          <w:rStyle w:val="2"/>
        </w:rPr>
        <w:tab/>
        <w:t>»</w:t>
      </w:r>
      <w:r>
        <w:rPr>
          <w:rStyle w:val="2"/>
        </w:rPr>
        <w:tab/>
        <w:t>20 г.</w:t>
      </w:r>
    </w:p>
    <w:p w:rsidR="00A573CD" w:rsidRDefault="00A573CD" w:rsidP="00A573CD">
      <w:pPr>
        <w:pStyle w:val="50"/>
        <w:shd w:val="clear" w:color="auto" w:fill="auto"/>
        <w:spacing w:after="0" w:line="269" w:lineRule="exact"/>
        <w:jc w:val="both"/>
      </w:pPr>
      <w:r>
        <w:rPr>
          <w:rStyle w:val="5"/>
          <w:b/>
          <w:bCs/>
          <w:color w:val="000000"/>
        </w:rPr>
        <w:t>&lt;Обратная сторона заявления»</w:t>
      </w:r>
    </w:p>
    <w:p w:rsidR="00A573CD" w:rsidRPr="00A573CD" w:rsidRDefault="00A573CD" w:rsidP="00A573CD">
      <w:pPr>
        <w:pStyle w:val="21"/>
        <w:shd w:val="clear" w:color="auto" w:fill="auto"/>
        <w:spacing w:before="0" w:after="0" w:line="269" w:lineRule="exact"/>
        <w:ind w:firstLine="0"/>
      </w:pPr>
      <w:r>
        <w:rPr>
          <w:rStyle w:val="2"/>
        </w:rPr>
        <w:t>Отметка о комплекте документов (проставляется в случае отсутствия одного или более из документов, не находящихся в распоряжении органов, предоставляющих государственные или муниципальные услуги, либо подведомственных органам государственной власти или органам местного самоуправления организаций, участвующих в предоставлении муниципальной услуги): О представлении не полного комплекта документов, требующихся для предоставления муниципальной услуги и представляемых заявителем, так как сведения по ним отсутствуют в распоряжении органов, предоставляющих государственные или муниципальные услуги, либо подведомственных органам государственной власти или органам местного самоуправления организаций,</w:t>
      </w:r>
    </w:p>
    <w:p w:rsidR="003D4646" w:rsidRPr="00A573CD" w:rsidRDefault="003D4646" w:rsidP="00A573CD">
      <w:pPr>
        <w:tabs>
          <w:tab w:val="left" w:pos="6495"/>
        </w:tabs>
      </w:pPr>
    </w:p>
    <w:sectPr w:rsidR="003D4646" w:rsidRPr="00A573CD" w:rsidSect="00A573CD">
      <w:footerReference w:type="even" r:id="rId8"/>
      <w:footerReference w:type="default" r:id="rId9"/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74D9C" w:rsidRDefault="00874D9C" w:rsidP="00A573CD">
      <w:r>
        <w:separator/>
      </w:r>
    </w:p>
  </w:endnote>
  <w:endnote w:type="continuationSeparator" w:id="0">
    <w:p w:rsidR="00874D9C" w:rsidRDefault="00874D9C" w:rsidP="00A573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A573CD">
    <w:pPr>
      <w:rPr>
        <w:color w:val="auto"/>
        <w:sz w:val="2"/>
        <w:szCs w:val="2"/>
      </w:rPr>
    </w:pPr>
    <w:r>
      <w:rPr>
        <w:noProof/>
      </w:rPr>
      <mc:AlternateContent>
        <mc:Choice Requires="wps">
          <w:drawing>
            <wp:anchor distT="0" distB="0" distL="63500" distR="63500" simplePos="0" relativeHeight="251658240" behindDoc="1" locked="0" layoutInCell="1" allowOverlap="1" wp14:anchorId="04B5FAD0" wp14:editId="5463B3E2">
              <wp:simplePos x="0" y="0"/>
              <wp:positionH relativeFrom="page">
                <wp:posOffset>1097280</wp:posOffset>
              </wp:positionH>
              <wp:positionV relativeFrom="page">
                <wp:posOffset>5422900</wp:posOffset>
              </wp:positionV>
              <wp:extent cx="5160010" cy="175260"/>
              <wp:effectExtent l="1905" t="3175" r="635" b="2540"/>
              <wp:wrapNone/>
              <wp:docPr id="3" name="Поле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160010" cy="1752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00000" w:rsidRDefault="00874D9C">
                          <w:pPr>
                            <w:pStyle w:val="1"/>
                            <w:shd w:val="clear" w:color="auto" w:fill="auto"/>
                            <w:tabs>
                              <w:tab w:val="right" w:pos="8126"/>
                            </w:tabs>
                            <w:spacing w:line="240" w:lineRule="auto"/>
                          </w:pPr>
                          <w:r>
                            <w:rPr>
                              <w:rStyle w:val="a4"/>
                              <w:color w:val="000000"/>
                            </w:rPr>
                            <w:t>(подпись заявителя)</w:t>
                          </w:r>
                          <w:r>
                            <w:rPr>
                              <w:rStyle w:val="a4"/>
                              <w:color w:val="000000"/>
                            </w:rPr>
                            <w:tab/>
                            <w:t>(Ф.И.О. заявителя, полностью)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Поле 3" o:spid="_x0000_s1027" type="#_x0000_t202" style="position:absolute;margin-left:86.4pt;margin-top:427pt;width:406.3pt;height:13.8pt;z-index:-251658240;visibility:visible;mso-wrap-style:squar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" filled="f" stroked="f">
              <v:textbox style="mso-fit-shape-to-text:t" inset="0,0,0,0">
                <w:txbxContent>
                  <w:p w:rsidR="00000000" w:rsidRDefault="00874D9C">
                    <w:pPr>
                      <w:pStyle w:val="1"/>
                      <w:shd w:val="clear" w:color="auto" w:fill="auto"/>
                      <w:tabs>
                        <w:tab w:val="right" w:pos="8126"/>
                      </w:tabs>
                      <w:spacing w:line="240" w:lineRule="auto"/>
                    </w:pPr>
                    <w:r>
                      <w:rPr>
                        <w:rStyle w:val="a4"/>
                        <w:color w:val="000000"/>
                      </w:rPr>
                      <w:t>(подпись заявителя)</w:t>
                    </w:r>
                    <w:r>
                      <w:rPr>
                        <w:rStyle w:val="a4"/>
                        <w:color w:val="000000"/>
                      </w:rPr>
                      <w:tab/>
                      <w:t>(Ф.И.О. заявителя, полностью)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A573CD">
    <w:pPr>
      <w:rPr>
        <w:color w:val="auto"/>
        <w:sz w:val="2"/>
        <w:szCs w:val="2"/>
      </w:rPr>
    </w:pPr>
    <w:r>
      <w:rPr>
        <w:noProof/>
      </w:rPr>
      <mc:AlternateContent>
        <mc:Choice Requires="wps">
          <w:drawing>
            <wp:anchor distT="0" distB="0" distL="63500" distR="63500" simplePos="0" relativeHeight="251660288" behindDoc="1" locked="0" layoutInCell="1" allowOverlap="1" wp14:anchorId="0FF8D965" wp14:editId="58B8A792">
              <wp:simplePos x="0" y="0"/>
              <wp:positionH relativeFrom="page">
                <wp:posOffset>1097280</wp:posOffset>
              </wp:positionH>
              <wp:positionV relativeFrom="page">
                <wp:posOffset>5422900</wp:posOffset>
              </wp:positionV>
              <wp:extent cx="5160010" cy="175260"/>
              <wp:effectExtent l="1905" t="3175" r="635" b="2540"/>
              <wp:wrapNone/>
              <wp:docPr id="2" name="Поле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160010" cy="1752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00000" w:rsidRDefault="00874D9C">
                          <w:pPr>
                            <w:pStyle w:val="1"/>
                            <w:shd w:val="clear" w:color="auto" w:fill="auto"/>
                            <w:tabs>
                              <w:tab w:val="right" w:pos="8126"/>
                            </w:tabs>
                            <w:spacing w:line="240" w:lineRule="auto"/>
                          </w:pPr>
                          <w:r>
                            <w:rPr>
                              <w:rStyle w:val="a4"/>
                              <w:color w:val="000000"/>
                            </w:rPr>
                            <w:t>(подпись заявителя)</w:t>
                          </w:r>
                          <w:r>
                            <w:rPr>
                              <w:rStyle w:val="a4"/>
                              <w:color w:val="000000"/>
                            </w:rPr>
                            <w:tab/>
                            <w:t>(Ф.И.О. заявителя, полностью)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Поле 2" o:spid="_x0000_s1028" type="#_x0000_t202" style="position:absolute;margin-left:86.4pt;margin-top:427pt;width:406.3pt;height:13.8pt;z-index:-251656192;visibility:visible;mso-wrap-style:squar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" filled="f" stroked="f">
              <v:textbox style="mso-fit-shape-to-text:t" inset="0,0,0,0">
                <w:txbxContent>
                  <w:p w:rsidR="00000000" w:rsidRDefault="00874D9C">
                    <w:pPr>
                      <w:pStyle w:val="1"/>
                      <w:shd w:val="clear" w:color="auto" w:fill="auto"/>
                      <w:tabs>
                        <w:tab w:val="right" w:pos="8126"/>
                      </w:tabs>
                      <w:spacing w:line="240" w:lineRule="auto"/>
                    </w:pPr>
                    <w:r>
                      <w:rPr>
                        <w:rStyle w:val="a4"/>
                        <w:color w:val="000000"/>
                      </w:rPr>
                      <w:t>(подпись заявителя)</w:t>
                    </w:r>
                    <w:r>
                      <w:rPr>
                        <w:rStyle w:val="a4"/>
                        <w:color w:val="000000"/>
                      </w:rPr>
                      <w:tab/>
                      <w:t>(Ф.И.О. заявителя, полностью)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74D9C" w:rsidRDefault="00874D9C" w:rsidP="00A573CD">
      <w:r>
        <w:separator/>
      </w:r>
    </w:p>
  </w:footnote>
  <w:footnote w:type="continuationSeparator" w:id="0">
    <w:p w:rsidR="00874D9C" w:rsidRDefault="00874D9C" w:rsidP="00A573C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4D"/>
    <w:multiLevelType w:val="multilevel"/>
    <w:tmpl w:val="0000004C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1D2B"/>
    <w:rsid w:val="003D4646"/>
    <w:rsid w:val="00541D2B"/>
    <w:rsid w:val="00874D9C"/>
    <w:rsid w:val="00A573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73CD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Exact">
    <w:name w:val="Основной текст (2) Exact"/>
    <w:basedOn w:val="a0"/>
    <w:uiPriority w:val="99"/>
    <w:rsid w:val="00A573CD"/>
    <w:rPr>
      <w:rFonts w:ascii="Times New Roman" w:hAnsi="Times New Roman" w:cs="Times New Roman"/>
      <w:u w:val="none"/>
    </w:rPr>
  </w:style>
  <w:style w:type="character" w:customStyle="1" w:styleId="2">
    <w:name w:val="Основной текст (2)_"/>
    <w:basedOn w:val="a0"/>
    <w:link w:val="21"/>
    <w:uiPriority w:val="99"/>
    <w:rsid w:val="00A573CD"/>
    <w:rPr>
      <w:rFonts w:ascii="Times New Roman" w:hAnsi="Times New Roman" w:cs="Times New Roman"/>
      <w:shd w:val="clear" w:color="auto" w:fill="FFFFFF"/>
    </w:rPr>
  </w:style>
  <w:style w:type="character" w:customStyle="1" w:styleId="5">
    <w:name w:val="Основной текст (5)_"/>
    <w:basedOn w:val="a0"/>
    <w:link w:val="50"/>
    <w:uiPriority w:val="99"/>
    <w:rsid w:val="00A573CD"/>
    <w:rPr>
      <w:rFonts w:ascii="Times New Roman" w:hAnsi="Times New Roman" w:cs="Times New Roman"/>
      <w:b/>
      <w:bCs/>
      <w:shd w:val="clear" w:color="auto" w:fill="FFFFFF"/>
    </w:rPr>
  </w:style>
  <w:style w:type="character" w:customStyle="1" w:styleId="a3">
    <w:name w:val="Колонтитул_"/>
    <w:basedOn w:val="a0"/>
    <w:link w:val="1"/>
    <w:uiPriority w:val="99"/>
    <w:rsid w:val="00A573CD"/>
    <w:rPr>
      <w:rFonts w:ascii="Times New Roman" w:hAnsi="Times New Roman" w:cs="Times New Roman"/>
      <w:shd w:val="clear" w:color="auto" w:fill="FFFFFF"/>
    </w:rPr>
  </w:style>
  <w:style w:type="character" w:customStyle="1" w:styleId="a4">
    <w:name w:val="Колонтитул"/>
    <w:basedOn w:val="a3"/>
    <w:uiPriority w:val="99"/>
    <w:rsid w:val="00A573CD"/>
    <w:rPr>
      <w:rFonts w:ascii="Times New Roman" w:hAnsi="Times New Roman" w:cs="Times New Roman"/>
      <w:shd w:val="clear" w:color="auto" w:fill="FFFFFF"/>
    </w:rPr>
  </w:style>
  <w:style w:type="paragraph" w:customStyle="1" w:styleId="21">
    <w:name w:val="Основной текст (2)1"/>
    <w:basedOn w:val="a"/>
    <w:link w:val="2"/>
    <w:uiPriority w:val="99"/>
    <w:rsid w:val="00A573CD"/>
    <w:pPr>
      <w:shd w:val="clear" w:color="auto" w:fill="FFFFFF"/>
      <w:spacing w:before="360" w:after="480" w:line="274" w:lineRule="exact"/>
      <w:ind w:hanging="400"/>
      <w:jc w:val="both"/>
    </w:pPr>
    <w:rPr>
      <w:rFonts w:ascii="Times New Roman" w:eastAsiaTheme="minorHAnsi" w:hAnsi="Times New Roman" w:cs="Times New Roman"/>
      <w:color w:val="auto"/>
      <w:sz w:val="22"/>
      <w:szCs w:val="22"/>
      <w:lang w:eastAsia="en-US"/>
    </w:rPr>
  </w:style>
  <w:style w:type="paragraph" w:customStyle="1" w:styleId="50">
    <w:name w:val="Основной текст (5)"/>
    <w:basedOn w:val="a"/>
    <w:link w:val="5"/>
    <w:uiPriority w:val="99"/>
    <w:rsid w:val="00A573CD"/>
    <w:pPr>
      <w:shd w:val="clear" w:color="auto" w:fill="FFFFFF"/>
      <w:spacing w:after="360" w:line="240" w:lineRule="atLeast"/>
      <w:jc w:val="center"/>
    </w:pPr>
    <w:rPr>
      <w:rFonts w:ascii="Times New Roman" w:eastAsiaTheme="minorHAnsi" w:hAnsi="Times New Roman" w:cs="Times New Roman"/>
      <w:b/>
      <w:bCs/>
      <w:color w:val="auto"/>
      <w:sz w:val="22"/>
      <w:szCs w:val="22"/>
      <w:lang w:eastAsia="en-US"/>
    </w:rPr>
  </w:style>
  <w:style w:type="paragraph" w:customStyle="1" w:styleId="1">
    <w:name w:val="Колонтитул1"/>
    <w:basedOn w:val="a"/>
    <w:link w:val="a3"/>
    <w:uiPriority w:val="99"/>
    <w:rsid w:val="00A573CD"/>
    <w:pPr>
      <w:shd w:val="clear" w:color="auto" w:fill="FFFFFF"/>
      <w:spacing w:line="240" w:lineRule="atLeast"/>
    </w:pPr>
    <w:rPr>
      <w:rFonts w:ascii="Times New Roman" w:eastAsiaTheme="minorHAnsi" w:hAnsi="Times New Roman" w:cs="Times New Roman"/>
      <w:color w:val="auto"/>
      <w:sz w:val="22"/>
      <w:szCs w:val="22"/>
      <w:lang w:eastAsia="en-US"/>
    </w:rPr>
  </w:style>
  <w:style w:type="paragraph" w:styleId="a5">
    <w:name w:val="header"/>
    <w:basedOn w:val="a"/>
    <w:link w:val="a6"/>
    <w:uiPriority w:val="99"/>
    <w:unhideWhenUsed/>
    <w:rsid w:val="00A573CD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A573CD"/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A573CD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A573CD"/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73CD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Exact">
    <w:name w:val="Основной текст (2) Exact"/>
    <w:basedOn w:val="a0"/>
    <w:uiPriority w:val="99"/>
    <w:rsid w:val="00A573CD"/>
    <w:rPr>
      <w:rFonts w:ascii="Times New Roman" w:hAnsi="Times New Roman" w:cs="Times New Roman"/>
      <w:u w:val="none"/>
    </w:rPr>
  </w:style>
  <w:style w:type="character" w:customStyle="1" w:styleId="2">
    <w:name w:val="Основной текст (2)_"/>
    <w:basedOn w:val="a0"/>
    <w:link w:val="21"/>
    <w:uiPriority w:val="99"/>
    <w:rsid w:val="00A573CD"/>
    <w:rPr>
      <w:rFonts w:ascii="Times New Roman" w:hAnsi="Times New Roman" w:cs="Times New Roman"/>
      <w:shd w:val="clear" w:color="auto" w:fill="FFFFFF"/>
    </w:rPr>
  </w:style>
  <w:style w:type="character" w:customStyle="1" w:styleId="5">
    <w:name w:val="Основной текст (5)_"/>
    <w:basedOn w:val="a0"/>
    <w:link w:val="50"/>
    <w:uiPriority w:val="99"/>
    <w:rsid w:val="00A573CD"/>
    <w:rPr>
      <w:rFonts w:ascii="Times New Roman" w:hAnsi="Times New Roman" w:cs="Times New Roman"/>
      <w:b/>
      <w:bCs/>
      <w:shd w:val="clear" w:color="auto" w:fill="FFFFFF"/>
    </w:rPr>
  </w:style>
  <w:style w:type="character" w:customStyle="1" w:styleId="a3">
    <w:name w:val="Колонтитул_"/>
    <w:basedOn w:val="a0"/>
    <w:link w:val="1"/>
    <w:uiPriority w:val="99"/>
    <w:rsid w:val="00A573CD"/>
    <w:rPr>
      <w:rFonts w:ascii="Times New Roman" w:hAnsi="Times New Roman" w:cs="Times New Roman"/>
      <w:shd w:val="clear" w:color="auto" w:fill="FFFFFF"/>
    </w:rPr>
  </w:style>
  <w:style w:type="character" w:customStyle="1" w:styleId="a4">
    <w:name w:val="Колонтитул"/>
    <w:basedOn w:val="a3"/>
    <w:uiPriority w:val="99"/>
    <w:rsid w:val="00A573CD"/>
    <w:rPr>
      <w:rFonts w:ascii="Times New Roman" w:hAnsi="Times New Roman" w:cs="Times New Roman"/>
      <w:shd w:val="clear" w:color="auto" w:fill="FFFFFF"/>
    </w:rPr>
  </w:style>
  <w:style w:type="paragraph" w:customStyle="1" w:styleId="21">
    <w:name w:val="Основной текст (2)1"/>
    <w:basedOn w:val="a"/>
    <w:link w:val="2"/>
    <w:uiPriority w:val="99"/>
    <w:rsid w:val="00A573CD"/>
    <w:pPr>
      <w:shd w:val="clear" w:color="auto" w:fill="FFFFFF"/>
      <w:spacing w:before="360" w:after="480" w:line="274" w:lineRule="exact"/>
      <w:ind w:hanging="400"/>
      <w:jc w:val="both"/>
    </w:pPr>
    <w:rPr>
      <w:rFonts w:ascii="Times New Roman" w:eastAsiaTheme="minorHAnsi" w:hAnsi="Times New Roman" w:cs="Times New Roman"/>
      <w:color w:val="auto"/>
      <w:sz w:val="22"/>
      <w:szCs w:val="22"/>
      <w:lang w:eastAsia="en-US"/>
    </w:rPr>
  </w:style>
  <w:style w:type="paragraph" w:customStyle="1" w:styleId="50">
    <w:name w:val="Основной текст (5)"/>
    <w:basedOn w:val="a"/>
    <w:link w:val="5"/>
    <w:uiPriority w:val="99"/>
    <w:rsid w:val="00A573CD"/>
    <w:pPr>
      <w:shd w:val="clear" w:color="auto" w:fill="FFFFFF"/>
      <w:spacing w:after="360" w:line="240" w:lineRule="atLeast"/>
      <w:jc w:val="center"/>
    </w:pPr>
    <w:rPr>
      <w:rFonts w:ascii="Times New Roman" w:eastAsiaTheme="minorHAnsi" w:hAnsi="Times New Roman" w:cs="Times New Roman"/>
      <w:b/>
      <w:bCs/>
      <w:color w:val="auto"/>
      <w:sz w:val="22"/>
      <w:szCs w:val="22"/>
      <w:lang w:eastAsia="en-US"/>
    </w:rPr>
  </w:style>
  <w:style w:type="paragraph" w:customStyle="1" w:styleId="1">
    <w:name w:val="Колонтитул1"/>
    <w:basedOn w:val="a"/>
    <w:link w:val="a3"/>
    <w:uiPriority w:val="99"/>
    <w:rsid w:val="00A573CD"/>
    <w:pPr>
      <w:shd w:val="clear" w:color="auto" w:fill="FFFFFF"/>
      <w:spacing w:line="240" w:lineRule="atLeast"/>
    </w:pPr>
    <w:rPr>
      <w:rFonts w:ascii="Times New Roman" w:eastAsiaTheme="minorHAnsi" w:hAnsi="Times New Roman" w:cs="Times New Roman"/>
      <w:color w:val="auto"/>
      <w:sz w:val="22"/>
      <w:szCs w:val="22"/>
      <w:lang w:eastAsia="en-US"/>
    </w:rPr>
  </w:style>
  <w:style w:type="paragraph" w:styleId="a5">
    <w:name w:val="header"/>
    <w:basedOn w:val="a"/>
    <w:link w:val="a6"/>
    <w:uiPriority w:val="99"/>
    <w:unhideWhenUsed/>
    <w:rsid w:val="00A573CD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A573CD"/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A573CD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A573CD"/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435</Words>
  <Characters>2480</Characters>
  <Application>Microsoft Office Word</Application>
  <DocSecurity>0</DocSecurity>
  <Lines>20</Lines>
  <Paragraphs>5</Paragraphs>
  <ScaleCrop>false</ScaleCrop>
  <Company>Krokoz™</Company>
  <LinksUpToDate>false</LinksUpToDate>
  <CharactersWithSpaces>2910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k214n1</dc:creator>
  <cp:keywords/>
  <dc:description/>
  <cp:lastModifiedBy>k214n1</cp:lastModifiedBy>
  <cp:revision>2</cp:revision>
  <dcterms:created xsi:type="dcterms:W3CDTF">2016-10-21T06:17:00Z</dcterms:created>
  <dcterms:modified xsi:type="dcterms:W3CDTF">2016-10-21T06:23:00Z</dcterms:modified>
</cp:coreProperties>
</file>